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الثانية: مبادئ علم الاقتصادتهدف هذه المحاضرة إلى تمكين الطالب من:	•	فهم وتحديد المصطلحات الاقتصادية الأساسية.	•	توضيح أهمية هذه المصطلحات كأساس لفهم الاقتصاد الحديث.أهمية المصطلحات الاقتصادية الجديدة مما يساعد على فهم العلاقات الاقتصادية وتفسير الظواهر بأسلوب علمي ومنهجي.يشير الاقتصاد إلى كيفية استخدام الموارد المحدودة لسد حاجات الإنسان المختلفة مثل الطعام،	•	السلعة: هي كل شيء مادي أو غير مادي يلبي حاجة إنسانية ويمكن مبادلته.	•	القيمة: للسلعة قيمتان:	•	القيمة الاستعمالية: هي المنفعة التي تقدمها السلعة في تلبية حاجات الإنسان.	•	القيمة التبادلية: هي قدرة السلعة على المبادلة بسلع أخرى.	•	الإنتاج: هو عملية تحويل الموارد إلى سلع وخدمات نافعة تلبّي احتياجات المجتمع.	•	المنافسة الكاملة: حالة مثالية للسوق حيث لا يستطيع أي منتج أو مستهلك التأثير على الأسعار،	•	الطبقة: هي تقسيم اجتماعي يعتمد على توزيع الثروة والدخل. توجد عدة طبقات اجتماعية مثل الطبقة العليا،	•	الليبرالية: مبدأ يقوم على الحرية الفردية ورفض تدخل الدولة في الشؤون الاقتصادية،	•	النظرية الاقتصادية: هي مجموعة من المبادئ والقواعد التي تساعد في تفسير الظواهر الاقتصادية ووضع السياسات لتحقيق التنمية الاقتصادية.	•	المدرسة الاقتصادية: هي مجموعة من الأفكار المتشابهة التي تتناول بعض القضايا الاقتصادية الهامة مثل القيمة،البطالة هي الحالة التي لا يتمكن فيها الأفراد من العثور على وظائف تتناسب مع مهاراتهم رغم رغبتهم في العمل.	•	الخصخصة: هي عملية نقل ملكية الأصول من القطاع العام إلى القطاع الخاص بهدف تحسين الكفاءة وتحقيق التوازن المالي.	•	النمو الاقتصادي: يعبر عن الزيادة في كمية السلع والخدمات المنتجة سنويًا.	•	التنمية الاقتصادية: هي عملية تطوير شاملة تشمل تحسين الظروف الاجتماعية والاقتصادية والسياسية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