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 يخفى أن العلم مكتسب وأشرف منتسب،</w:t>
      </w:r>
    </w:p>
    <w:p>
      <w:pPr/>
      <w:r>
        <w:rPr>
          <w:shd w:val="clear" w:fill="eeee80"/>
        </w:rPr>
        <w:t xml:space="preserve">واطيب ترة تجتني ،</w:t>
      </w:r>
    </w:p>
    <w:p>
      <w:pPr/>
      <w:r>
        <w:rPr>
          <w:shd w:val="clear" w:fill="eeee80"/>
        </w:rPr>
        <w:t xml:space="preserve">به يتوصل إلى معرفة الحقائق،</w:t>
      </w:r>
    </w:p>
    <w:p>
      <w:pPr/>
      <w:r>
        <w:rPr/>
        <w:t xml:space="preserve">وهو افضل نتائج العقل وأعملاها واكرم فروعه وأزكاها،</w:t>
      </w:r>
    </w:p>
    <w:p>
      <w:pPr/>
      <w:r>
        <w:rPr>
          <w:shd w:val="clear" w:fill="eeee80"/>
        </w:rPr>
        <w:t xml:space="preserve"> لا يضيع ابدا صاحبه ولا يفتقر كاسبه ولا يخيب طالبه،</w:t>
      </w:r>
    </w:p>
    <w:p>
      <w:pPr/>
      <w:r>
        <w:rPr>
          <w:shd w:val="clear" w:fill="eeee80"/>
        </w:rPr>
        <w:t xml:space="preserve"> والعلم لا يوصل إلى معرفة فضله وجلالة قدره إلا بالعلم.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2026-09-13T20:51:11+00:00</dcterms:created>
  <dcterms:modified xsi:type="dcterms:W3CDTF">2026-09-13T20:51:11+00:00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