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indd 11 11/24/21 8:52 AM</w:t>
      </w:r>
    </w:p>
    <w:p>
      <w:pPr/>
      <w:r>
        <w:rPr>
          <w:shd w:val="clear" w:fill="eeee80"/>
        </w:rPr>
        <w:t xml:space="preserve">ســأرحل معك إلى مرحلة تاريخية،</w:t>
      </w:r>
    </w:p>
    <w:p>
      <w:pPr/>
      <w:r>
        <w:rPr>
          <w:shd w:val="clear" w:fill="eeee80"/>
        </w:rPr>
        <w:t xml:space="preserve">المرحلة إنها مرحلة أنثى قبل الإسلام،</w:t>
      </w:r>
    </w:p>
    <w:p>
      <w:pPr/>
      <w:r>
        <w:rPr>
          <w:shd w:val="clear" w:fill="eeee80"/>
        </w:rPr>
        <w:t xml:space="preserve"> ليس لنا هدف في هذه الرحلة إلا معرفة حال الأنثى في تلك العصور.</w:t>
      </w:r>
    </w:p>
    <w:p>
      <w:pPr/>
      <w:r>
        <w:rPr>
          <w:shd w:val="clear" w:fill="eeee80"/>
        </w:rPr>
        <w:t xml:space="preserve">ولا أخفيــك ســندرك حقيقة كالشــمس،</w:t>
      </w:r>
    </w:p>
    <w:p>
      <w:pPr/>
      <w:r>
        <w:rPr>
          <w:shd w:val="clear" w:fill="eeee80"/>
        </w:rPr>
        <w:t xml:space="preserve"> أنــه على مر التاريــخ وتعاقب الأمم والحضارات كانت المرأة ممســوخة الهوية،</w:t>
      </w:r>
    </w:p>
    <w:p>
      <w:pPr/>
      <w:r>
        <w:rPr>
          <w:shd w:val="clear" w:fill="eeee80"/>
        </w:rPr>
        <w:t xml:space="preserve">عامة أحوالها باستثناء عصر الرسالات.</w:t>
      </w:r>
    </w:p>
    <w:p>
      <w:pPr/>
      <w:r>
        <w:rPr>
          <w:shd w:val="clear" w:fill="eeee80"/>
        </w:rPr>
        <w:t xml:space="preserve">كانت المــرأة فــي الحضــارة الصينية متاعــاً ُيباع وُيشــترى،</w:t>
      </w:r>
    </w:p>
    <w:p>
      <w:pPr/>
      <w:r>
        <w:rPr>
          <w:shd w:val="clear" w:fill="eeee80"/>
        </w:rPr>
        <w:t xml:space="preserve">وكانوا يعتبرون ولادتها شؤماً وســوءًا،</w:t>
      </w:r>
    </w:p>
    <w:p>
      <w:pPr/>
      <w:r>
        <w:rPr>
          <w:shd w:val="clear" w:fill="eeee80"/>
        </w:rPr>
        <w:t xml:space="preserve"> وكانت محرومة من كافة الحقوق الاجتماعية والمالية،</w:t>
      </w:r>
    </w:p>
    <w:p>
      <w:pPr/>
      <w:r>
        <w:rPr>
          <w:shd w:val="clear" w:fill="eeee80"/>
        </w:rPr>
        <w:t xml:space="preserve"> فهي عندهم قاصرة لا تملك</w:t>
      </w:r>
    </w:p>
    <w:p>
      <w:pPr/>
      <w:r>
        <w:rPr>
          <w:shd w:val="clear" w:fill="eeee80"/>
        </w:rPr>
        <w:t xml:space="preserve">من أمرها شيئاً ولا تستحق تعليماً ولا تثقيفاً.</w:t>
      </w:r>
    </w:p>
    <w:p>
      <w:pPr/>
      <w:r>
        <w:rPr>
          <w:shd w:val="clear" w:fill="eeee80"/>
        </w:rPr>
        <w:t xml:space="preserve">أي: الخضوع التام ج ّد ًا لزوجها،</w:t>
      </w:r>
    </w:p>
    <w:p>
      <w:pPr/>
      <w:r>
        <w:rPr>
          <w:shd w:val="clear" w:fill="eeee80"/>
        </w:rPr>
        <w:t xml:space="preserve"> وإذا مات الزوج كان على الزوجة ألا تتزوج بعده،</w:t>
      </w:r>
    </w:p>
    <w:p>
      <w:pPr/>
      <w:r>
        <w:rPr>
          <w:shd w:val="clear" w:fill="eeee80"/>
        </w:rPr>
        <w:t xml:space="preserve">ُس ميت المرأة في كتب الصين القديمة )بالماء المؤلم(￼￼￼￼￼￼￼ الذي يكنس كل سعادة ويفسد المجتمع.</w:t>
      </w:r>
    </w:p>
    <w:p>
      <w:pPr/>
      <w:r>
        <w:rPr>
          <w:shd w:val="clear" w:fill="eeee80"/>
        </w:rPr>
        <w:t xml:space="preserve">في عام ١٩٣٧ كان في الصين أكثر من ثلاثة ملايين جارية.</w:t>
      </w:r>
    </w:p>
    <w:p>
      <w:pPr/>
      <w:r>
        <w:rPr>
          <w:shd w:val="clear" w:fill="eeee80"/>
        </w:rPr>
        <w:t xml:space="preserve">كانت تمنع مــن الزواج بعد زوجهــا وتبقى خادمة في البيت،</w:t>
      </w:r>
    </w:p>
    <w:p>
      <w:pPr/>
      <w:r>
        <w:rPr>
          <w:shd w:val="clear" w:fill="eeee80"/>
        </w:rPr>
        <w:t xml:space="preserve"> ولا يحقّ لها إلا هذه الخدمة دون أن تطلب شيئاً.</w:t>
      </w:r>
    </w:p>
    <w:p>
      <w:pPr/>
      <w:r>
        <w:rPr>
          <w:shd w:val="clear" w:fill="eeee80"/>
        </w:rPr>
        <w:t xml:space="preserve">المرأة في الهند ليســت بأفضل حال من أختها في الصين.</w:t>
      </w:r>
    </w:p>
    <w:p>
      <w:pPr/>
      <w:r>
        <w:rPr>
          <w:shd w:val="clear" w:fill="eeee80"/>
        </w:rPr>
        <w:t xml:space="preserve">بل إن كتبهم المقدســة جعلت المرأة دون الرجل في الخلق الأول،</w:t>
      </w:r>
    </w:p>
    <w:p>
      <w:pPr/>
      <w:r>
        <w:rPr>
          <w:shd w:val="clear" w:fill="eeee80"/>
        </w:rPr>
        <w:t xml:space="preserve"> ففي أساطير مانو قوله: )عندما خلق النساء فرضعليهــن ُحّبالفراشوالمقاعدوالزينةوالشــهوات الدنســة والغضب والتجرد من الشرف وســوء السلوك،</w:t>
      </w:r>
    </w:p>
    <w:p>
      <w:pPr/>
      <w:r>
        <w:rPr>
          <w:shd w:val="clear" w:fill="eeee80"/>
        </w:rPr>
        <w:t xml:space="preserve"> فالنساء دنسات كالباطل نفسه،</w:t>
      </w:r>
    </w:p>
    <w:p>
      <w:pPr/>
      <w:r>
        <w:rPr>
          <w:shd w:val="clear" w:fill="eeee80"/>
        </w:rPr>
        <w:t xml:space="preserve">المرأة في التاريخ والشريعة سعد الحمداني«.</w:t>
      </w:r>
    </w:p>
    <w:p>
      <w:pPr/>
      <w:r>
        <w:rPr>
          <w:shd w:val="clear" w:fill="eeee80"/>
        </w:rPr>
        <w:t xml:space="preserve">ومن هنا يظهر لك أن المرأة في معتقداتهم: هي رمز غواية وعنوان شر ومصدر نجاسة.</w:t>
      </w:r>
    </w:p>
    <w:p>
      <w:pPr/>
      <w:r>
        <w:rPr>
          <w:shd w:val="clear" w:fill="eeee80"/>
        </w:rPr>
        <w:t xml:space="preserve">وهذه نظرة ظالمة ليس لها ما يبررها!! ١٣</w:t>
      </w:r>
    </w:p>
    <w:p>
      <w:pPr/>
      <w:r>
        <w:rPr>
          <w:shd w:val="clear" w:fill="eeee80"/>
        </w:rPr>
        <w:t xml:space="preserve">بل هذه النظرة الســاقطة أُلبســت ثوباً دينياً حتى أصبحتعقيدةيترّبىعليهاالناس.</w:t>
      </w:r>
    </w:p>
    <w:p>
      <w:pPr/>
      <w:r>
        <w:rPr>
          <w:shd w:val="clear" w:fill="eeee80"/>
        </w:rPr>
        <w:t xml:space="preserve">بل من العجب والتناقض: أن الهنــود الذين جعلوا المرأةمصدرًاللرذائل،</w:t>
      </w:r>
    </w:p>
    <w:p>
      <w:pPr/>
      <w:r>
        <w:rPr>
          <w:shd w:val="clear" w:fill="eeee80"/>
        </w:rPr>
        <w:t xml:space="preserve">وحولوا تلك المعابد إلى مراكز للدعارة والرقص كما في معبد</w:t>
      </w:r>
    </w:p>
    <w:p>
      <w:pPr/>
      <w:r>
        <w:rPr>
          <w:shd w:val="clear" w:fill="eeee80"/>
        </w:rPr>
        <w:t xml:space="preserve"> ومجموعة من النســاء يقومون بالرقــص والغناء أمام</w:t>
      </w:r>
    </w:p>
    <w:p>
      <w:pPr/>
      <w:r>
        <w:rPr>
          <w:shd w:val="clear" w:fill="eeee80"/>
        </w:rPr>
        <w:t xml:space="preserve"> ثم ُيستخدمن بعد ذلك في إمتاع الكهنة.</w:t>
      </w:r>
    </w:p>
    <w:p>
      <w:pPr/>
      <w:r>
        <w:rPr>
          <w:shd w:val="clear" w:fill="eeee80"/>
        </w:rPr>
        <w:t xml:space="preserve">حتى نظرة بوذا للمرأة فإنها لا تختلف عن ذلك،</w:t>
      </w:r>
    </w:p>
    <w:p>
      <w:pPr/>
      <w:r>
        <w:rPr>
          <w:shd w:val="clear" w:fill="eeee80"/>
        </w:rPr>
        <w:t xml:space="preserve"> فقد اعتبر المرأة خطرًا على دعوته.</w:t>
      </w:r>
    </w:p>
    <w:p>
      <w:pPr/>
      <w:r>
        <w:rPr>
          <w:shd w:val="clear" w:fill="eeee80"/>
        </w:rPr>
        <w:t xml:space="preserve"> حتى إذا توفي زوجها وجب عليها أن تنتمي إلى رجل من أقارب زوجها.</w:t>
      </w:r>
    </w:p>
    <w:p>
      <w:pPr/>
      <w:r>
        <w:rPr>
          <w:shd w:val="clear" w:fill="eeee80"/>
        </w:rPr>
        <w:t xml:space="preserve">بل قالوا: يجب أن تموت يوم يموت زوجها،</w:t>
      </w:r>
    </w:p>
    <w:p>
      <w:pPr/>
      <w:r>
        <w:rPr>
          <w:shd w:val="clear" w:fill="eeee80"/>
        </w:rPr>
        <w:t xml:space="preserve">واستمرت هذه العادة الظالمة حتى القرن السابع عشر حتى أُبطلت بعد ذلك.</w:t>
      </w:r>
    </w:p>
    <w:p>
      <w:pPr/>
      <w:r>
        <w:rPr>
          <w:shd w:val="clear" w:fill="eeee80"/>
        </w:rPr>
        <w:t xml:space="preserve">١٤ »مصطفى السباعي: المرأة بين الفقه والقانون«.</w:t>
      </w:r>
    </w:p>
    <w:p>
      <w:pPr/>
      <w:r>
        <w:rPr>
          <w:shd w:val="clear" w:fill="eeee80"/>
        </w:rPr>
        <w:t xml:space="preserve">كانت في العصور المزدكية حقّاً ُمباحاً لكل أحد،</w:t>
      </w:r>
    </w:p>
    <w:p>
      <w:pPr/>
      <w:r>
        <w:rPr>
          <w:shd w:val="clear" w:fill="eeee80"/>
        </w:rPr>
        <w:t xml:space="preserve"> كان البيت الذي فيــه زيادة في عدد الإنــاث تؤخذ لرجل آخر حتى أصبح الولد لا يعرف أباه.</w:t>
      </w:r>
    </w:p>
    <w:p>
      <w:pPr/>
      <w:r>
        <w:rPr>
          <w:shd w:val="clear" w:fill="eeee80"/>
        </w:rPr>
        <w:t xml:space="preserve">وكانت لــو حكم عليها الرجل حتــى بالموت فيجب أن تطيع فهي عبدة بين يديه.</w:t>
      </w:r>
    </w:p>
    <w:p>
      <w:pPr/>
      <w:r>
        <w:rPr>
          <w:shd w:val="clear" w:fill="eeee80"/>
        </w:rPr>
        <w:t xml:space="preserve">وإذا حاضت أو كانت في النفــاس فيجب أن تغادر المنزل وتبقى في خيمة صغيرة خارج المدينة،</w:t>
      </w:r>
    </w:p>
    <w:p>
      <w:pPr/>
      <w:r>
        <w:rPr>
          <w:shd w:val="clear" w:fill="eeee80"/>
        </w:rPr>
        <w:t xml:space="preserve"> بل كانوا يعتقدون أنهم يصيبهم النحس إذا</w:t>
      </w:r>
    </w:p>
    <w:p>
      <w:pPr/>
      <w:r>
        <w:rPr>
          <w:shd w:val="clear" w:fill="eeee80"/>
        </w:rPr>
        <w:t xml:space="preserve">المرأة عند الرومان:</w:t>
      </w:r>
    </w:p>
    <w:p>
      <w:pPr/>
      <w:r>
        <w:rPr>
          <w:shd w:val="clear" w:fill="eeee80"/>
        </w:rPr>
        <w:t xml:space="preserve">في البدايات كانت قيم الأســرة شرفهم وكان للأم</w:t>
      </w:r>
    </w:p>
    <w:p>
      <w:pPr/>
      <w:r>
        <w:rPr>
          <w:shd w:val="clear" w:fill="eeee80"/>
        </w:rPr>
        <w:t xml:space="preserve"> وبعد أن توغلوا بالحضارة الغربية ضاع كل شيء وأولها المرأة،</w:t>
      </w:r>
    </w:p>
    <w:p>
      <w:pPr/>
      <w:r>
        <w:rPr>
          <w:shd w:val="clear" w:fill="eeee80"/>
        </w:rPr>
        <w:t xml:space="preserve"> كان القانون الروماني يعتبر الأنثى ســبباً من أســباب انعدام الأهليــة،</w:t>
      </w:r>
    </w:p>
    <w:p>
      <w:pPr/>
      <w:r>
        <w:rPr>
          <w:shd w:val="clear" w:fill="eeee80"/>
        </w:rPr>
        <w:t xml:space="preserve"> وعرفالروماننوعاًمنأنواعالزواجُيســمى)الزواج</w:t>
      </w:r>
    </w:p>
    <w:p>
      <w:pPr/>
      <w:r>
        <w:rPr>
          <w:shd w:val="clear" w:fill="eeee80"/>
        </w:rPr>
        <w:t xml:space="preserve">بالســيادة( وبه تدخل المرأة في ســيادة زوجهــا وتنقطع ١٥</w:t>
      </w:r>
    </w:p>
    <w:p>
      <w:pPr/>
      <w:r>
        <w:rPr>
          <w:shd w:val="clear" w:fill="eeee80"/>
        </w:rPr>
        <w:t xml:space="preserve">indd 15 11/24/21 8:52 AM</w:t>
      </w:r>
    </w:p>
    <w:p>
      <w:pPr/>
      <w:r>
        <w:rPr>
          <w:shd w:val="clear" w:fill="eeee80"/>
        </w:rPr>
        <w:t xml:space="preserve"> ولقد بلــغ من هذه الســيادة أن ُت َحال إلى الــزوج أي قضية على زوجتــه؛</w:t>
      </w:r>
    </w:p>
    <w:p>
      <w:pPr/>
      <w:r>
        <w:rPr>
          <w:shd w:val="clear" w:fill="eeee80"/>
        </w:rPr>
        <w:t xml:space="preserve"> ليحكم بنفســه عليها وبما يرى،</w:t>
      </w:r>
    </w:p>
    <w:p>
      <w:pPr/>
      <w:r>
        <w:rPr>
          <w:shd w:val="clear" w:fill="eeee80"/>
        </w:rPr>
        <w:t xml:space="preserve">تحت وصاية أبنائه الذكور أو إخوان زوجها أو أعمامه.</w:t>
      </w:r>
    </w:p>
    <w:p>
      <w:pPr/>
      <w:r>
        <w:rPr>
          <w:shd w:val="clear" w:fill="eeee80"/>
        </w:rPr>
        <w:t xml:space="preserve">ومن هنا يتضــح أن المرأة في الحضــارة الرومانية كانت مسلوبة الأهلية وليس لها أي شخصية قانونية(.</w:t>
      </w:r>
    </w:p>
    <w:p>
      <w:pPr/>
      <w:r>
        <w:rPr>
          <w:shd w:val="clear" w:fill="eeee80"/>
        </w:rPr>
        <w:t xml:space="preserve">وعلى الرغم من أن اليونان مــن أرقى الأمم القديمة حضارة؛</w:t>
      </w:r>
    </w:p>
    <w:p>
      <w:pPr/>
      <w:r>
        <w:rPr>
          <w:shd w:val="clear" w:fill="eeee80"/>
        </w:rPr>
        <w:t xml:space="preserve">إلاأنالمرأةعندهمكانــتنموذجاًيمثلمصدر مصائب الإنســان وآلامه،</w:t>
      </w:r>
    </w:p>
    <w:p>
      <w:pPr/>
      <w:r>
        <w:rPr>
          <w:shd w:val="clear" w:fill="eeee80"/>
        </w:rPr>
        <w:t xml:space="preserve"> مسلوبة العقل وليس لها حق التعلم.</w:t>
      </w:r>
    </w:p>
    <w:p>
      <w:pPr/>
      <w:r>
        <w:rPr>
          <w:shd w:val="clear" w:fill="eeee80"/>
        </w:rPr>
        <w:t xml:space="preserve">يقول أرسطو: )إن الطبيعة لم تزود المرأة بأي استعداد عقلي يعتد به(.</w:t>
      </w:r>
    </w:p>
    <w:p>
      <w:pPr/>
      <w:r>
        <w:rPr>
          <w:shd w:val="clear" w:fill="eeee80"/>
        </w:rPr>
        <w:t xml:space="preserve">ويقولأرســطو:)ثلاثليسلهمتصرففيأنفسهم،</w:t>
      </w:r>
    </w:p>
    <w:p>
      <w:pPr/>
      <w:r>
        <w:rPr>
          <w:shd w:val="clear" w:fill="eeee80"/>
        </w:rPr>
        <w:t xml:space="preserve">ويقول أفلاطون رائد المدرسة العقلية: )النساء في مرتبة</w:t>
      </w:r>
    </w:p>
    <w:p>
      <w:pPr/>
      <w:r>
        <w:rPr>
          <w:shd w:val="clear" w:fill="eeee80"/>
        </w:rPr>
        <w:t xml:space="preserve"> والرجال هم أرقى منزلة من النساء(.</w:t>
      </w:r>
    </w:p>
    <w:p>
      <w:pPr/>
      <w:r>
        <w:rPr>
          <w:shd w:val="clear" w:fill="eeee80"/>
        </w:rPr>
        <w:t xml:space="preserve">وقــدجردالقانــوناليونانــيالمرأةمــنحقوقها￼￼￼￼￼￼￼ المدنية وجعلها تحت الســيطرة المطلقة للرجل،</w:t>
      </w:r>
    </w:p>
    <w:p>
      <w:pPr/>
      <w:r>
        <w:rPr>
          <w:shd w:val="clear" w:fill="eeee80"/>
        </w:rPr>
        <w:t xml:space="preserve"> حتى أصبحتمنممتلكاتالزوجُتَباعوُتشــتَرىولميعطوها</w:t>
      </w:r>
    </w:p>
    <w:p>
      <w:pPr/>
      <w:r>
        <w:rPr>
          <w:shd w:val="clear" w:fill="eeee80"/>
        </w:rPr>
        <w:t xml:space="preserve">هذا اســتعراض بســيط وســريع للحضارات القديمة</w:t>
      </w:r>
    </w:p>
    <w:p>
      <w:pPr/>
      <w:r>
        <w:rPr>
          <w:shd w:val="clear" w:fill="eeee80"/>
        </w:rPr>
        <w:t xml:space="preserve">وظلمها وأهانتها للمرأة في زمن كان منزوع الرحمة،</w:t>
      </w:r>
    </w:p>
    <w:p>
      <w:pPr/>
      <w:r>
        <w:rPr>
          <w:shd w:val="clear" w:fill="eeee80"/>
        </w:rPr>
        <w:t xml:space="preserve"> وأنها أغوت آدم وأوقعته في شراك المعصية.</w:t>
      </w:r>
    </w:p>
    <w:p>
      <w:pPr/>
      <w:r>
        <w:rPr>
          <w:shd w:val="clear" w:fill="eeee80"/>
        </w:rPr>
        <w:t xml:space="preserve">كماأنشريعةاليهودُتجردالمرأةمنمعظمحقوقها المدنية في مختلف مراحل حياتها.</w:t>
      </w:r>
    </w:p>
    <w:p>
      <w:pPr/>
      <w:r>
        <w:rPr>
          <w:shd w:val="clear" w:fill="eeee80"/>
        </w:rPr>
        <w:t xml:space="preserve">بل ُتبيح للوالد المعســر أن يبيع ابنته بيع الرقيق كما في سفر الخروج</w:t>
      </w:r>
    </w:p>
    <w:p>
      <w:pPr/>
      <w:r>
        <w:rPr>
          <w:shd w:val="clear" w:fill="eeee80"/>
        </w:rPr>
        <w:t xml:space="preserve">وإذاباعرجلابنتهأمًةلاتخرجكمايخرجالعبيد(</w:t>
      </w:r>
    </w:p>
    <w:p>
      <w:pPr/>
      <w:r>
        <w:rPr>
          <w:shd w:val="clear" w:fill="eeee80"/>
        </w:rPr>
        <w:t xml:space="preserve">أي لا تعتق بل تظل أمة طوال الحياة!! بل كانت مثل الرقيقة حتى في بيت والدها.</w:t>
      </w:r>
    </w:p>
    <w:p>
      <w:pPr/>
      <w:r>
        <w:rPr>
          <w:shd w:val="clear" w:fill="eeee80"/>
        </w:rPr>
        <w:t xml:space="preserve">وإذا تزوجت ُيدفع المهر إلــى أبيها أو أخيها على أنه ثمن شراء،</w:t>
      </w:r>
    </w:p>
    <w:p>
      <w:pPr/>
      <w:r>
        <w:rPr>
          <w:shd w:val="clear" w:fill="eeee80"/>
        </w:rPr>
        <w:t xml:space="preserve"> وبعدها يكون زوجها سيدها المطلق؛</w:t>
      </w:r>
    </w:p>
    <w:p>
      <w:pPr/>
      <w:r>
        <w:rPr>
          <w:shd w:val="clear" w:fill="eeee80"/>
        </w:rPr>
        <w:t xml:space="preserve"> لأن العقد في شريعتهم »عقد سيادة« لا عقد زواج.</w:t>
      </w:r>
    </w:p>
    <w:p>
      <w:pPr/>
      <w:r>
        <w:rPr>
          <w:shd w:val="clear" w:fill="eeee80"/>
        </w:rPr>
        <w:t xml:space="preserve">والمرأة عند اليهود ) ُتــورَث( كجزء من تركة الميت،</w:t>
      </w:r>
    </w:p>
    <w:p>
      <w:pPr/>
      <w:r>
        <w:rPr>
          <w:shd w:val="clear" w:fill="eeee80"/>
        </w:rPr>
        <w:t xml:space="preserve"> فإذا مات زوجها ورثها وارثه هو،</w:t>
      </w:r>
    </w:p>
    <w:p>
      <w:pPr/>
      <w:r>
        <w:rPr>
          <w:shd w:val="clear" w:fill="eeee80"/>
        </w:rPr>
        <w:t xml:space="preserve">فبمجرد موت الزوج تصبح أرملته زوجة مباشــرة لشقيق زوجها أو أخيه لأبيه،</w:t>
      </w:r>
    </w:p>
    <w:p>
      <w:pPr/>
      <w:r>
        <w:rPr>
          <w:shd w:val="clear" w:fill="eeee80"/>
        </w:rPr>
        <w:t xml:space="preserve"> وخاصة إذا لم تنجب لذلك الزوج أبناء.</w:t>
      </w:r>
    </w:p>
    <w:p>
      <w:pPr/>
      <w:r>
        <w:rPr>
          <w:shd w:val="clear" w:fill="eeee80"/>
        </w:rPr>
        <w:t xml:space="preserve"> بل ســواء كانــت راضية أو كارهة،</w:t>
      </w:r>
    </w:p>
    <w:p>
      <w:pPr/>
      <w:r>
        <w:rPr>
          <w:shd w:val="clear" w:fill="eeee80"/>
        </w:rPr>
        <w:t xml:space="preserve">ولاتحللأحدغيرهإلاإذاتبّرأمنها.</w:t>
      </w:r>
    </w:p>
    <w:p>
      <w:pPr/>
      <w:r>
        <w:rPr>
          <w:shd w:val="clear" w:fill="eeee80"/>
        </w:rPr>
        <w:t xml:space="preserve">ثمبعدذلكورثواالبنتبشــرطإذالميكنللرجل أبناءذكورعلىأنتتزوجرجًلامنعشيرته.</w:t>
      </w:r>
    </w:p>
    <w:p>
      <w:pPr/>
      <w:r>
        <w:rPr>
          <w:shd w:val="clear" w:fill="eeee80"/>
        </w:rPr>
        <w:t xml:space="preserve"> وإذا مرضت فلا يجوز له أن يقوم على خدمتها حتى</w:t>
      </w:r>
    </w:p>
    <w:p>
      <w:pPr/>
      <w:r>
        <w:rPr>
          <w:shd w:val="clear" w:fill="eeee80"/>
        </w:rPr>
        <w:t xml:space="preserve">مجموعة القوانيــن اليهودية والعــادات بقلم الحاخام</w:t>
      </w:r>
    </w:p>
    <w:p>
      <w:pPr/>
      <w:r>
        <w:rPr>
          <w:shd w:val="clear" w:fill="eeee80"/>
        </w:rPr>
        <w:t xml:space="preserve">لمتكنالمرأةفيالنصرانيةالمحرفةبأحســنحال من المرأة اليهودية.</w:t>
      </w:r>
    </w:p>
    <w:p>
      <w:pPr/>
      <w:r>
        <w:rPr>
          <w:shd w:val="clear" w:fill="eeee80"/>
        </w:rPr>
        <w:t xml:space="preserve">فقد اعتبروها أصل الخطيئة ورأس الشر؛</w:t>
      </w:r>
    </w:p>
    <w:p>
      <w:pPr/>
      <w:r>
        <w:rPr>
          <w:shd w:val="clear" w:fill="eeee80"/>
        </w:rPr>
        <w:t xml:space="preserve"> لأنها سبب كل فساد وسبب خروج آدم من الجنة.</w:t>
      </w:r>
    </w:p>
    <w:p>
      <w:pPr/>
      <w:r>
        <w:rPr>
          <w:shd w:val="clear" w:fill="eeee80"/>
        </w:rPr>
        <w:t xml:space="preserve">لقدتسربتإلىالمسيحيةفكرةالخوفمنالمرأة.</w:t>
      </w:r>
    </w:p>
    <w:p>
      <w:pPr/>
      <w:r>
        <w:rPr>
          <w:shd w:val="clear" w:fill="eeee80"/>
        </w:rPr>
        <w:t xml:space="preserve"> يقول كريســتو: )المرأة شــ ر لابد منه،</w:t>
      </w:r>
    </w:p>
    <w:p>
      <w:pPr/>
      <w:r>
        <w:rPr>
          <w:shd w:val="clear" w:fill="eeee80"/>
        </w:rPr>
        <w:t xml:space="preserve"> ومنعت الكنيســة الطلاق حتى لو كانت المرأة تعيش</w:t>
      </w:r>
    </w:p>
    <w:p>
      <w:pPr/>
      <w:r>
        <w:rPr>
          <w:shd w:val="clear" w:fill="eeee80"/>
        </w:rPr>
        <w:t xml:space="preserve">بــل كان اللاهوتيون يســألون: هل جســد المرأة فيه روح؟ وهل يحق أن تعبد االله كما يعبده الرجل؟</w:t>
      </w:r>
    </w:p>
    <w:p>
      <w:pPr/>
      <w:r>
        <w:rPr>
          <w:shd w:val="clear" w:fill="eeee80"/>
        </w:rPr>
        <w:t xml:space="preserve"> كم عانت الأنثى قبل الإسلام!</w:t>
      </w:r>
    </w:p>
    <w:p>
      <w:pPr/>
      <w:r>
        <w:rPr>
          <w:shd w:val="clear" w:fill="eeee80"/>
        </w:rPr>
        <w:t xml:space="preserve">المرأة عند العرب في الجاهلية:</w:t>
      </w:r>
    </w:p>
    <w:p>
      <w:pPr/>
      <w:r>
        <w:rPr>
          <w:shd w:val="clear" w:fill="eeee80"/>
        </w:rPr>
        <w:t xml:space="preserve">لقد أبغض العرب قبل الإســلام البنات،</w:t>
      </w:r>
    </w:p>
    <w:p>
      <w:pPr/>
      <w:r>
        <w:rPr>
          <w:shd w:val="clear" w:fill="eeee80"/>
        </w:rPr>
        <w:t xml:space="preserve">إذا ُب شــر بمولودة وهــي )أنثى( ظهر على وجهه الســواد،</w:t>
      </w:r>
    </w:p>
    <w:p>
      <w:pPr/>
      <w:r>
        <w:rPr>
          <w:shd w:val="clear" w:fill="eeee80"/>
        </w:rPr>
        <w:t xml:space="preserve">ما مصير هذه الأنثى وهي المولودة الجديدة؟!</w:t>
      </w:r>
    </w:p>
    <w:p>
      <w:pPr/>
      <w:r>
        <w:rPr>
          <w:shd w:val="clear" w:fill="eeee80"/>
        </w:rPr>
        <w:t xml:space="preserve">وصفالقرآنهذاالمصيرالظالمالذيتجردمنكل عاطفة ورحمة حتى وصفه القرآن أنه أسوء حكم.</w:t>
      </w:r>
    </w:p>
    <w:p>
      <w:pPr/>
      <w:r>
        <w:rPr>
          <w:shd w:val="clear" w:fill="eeee80"/>
        </w:rPr>
        <w:t xml:space="preserve">U T SR Q P O N M L K❁ I H ZYXWV[\]^_﴾ ]النحل: ٥٨ ـ ٥٩[.</w:t>
      </w:r>
    </w:p>
    <w:p>
      <w:pPr/>
      <w:r>
        <w:rPr>
          <w:shd w:val="clear" w:fill="eeee80"/>
        </w:rPr>
        <w:t xml:space="preserve">ليس هناك إلا مصيران للأنثى إذا ولدت:</w:t>
      </w:r>
    </w:p>
    <w:p>
      <w:pPr/>
      <w:r>
        <w:rPr>
          <w:shd w:val="clear" w:fill="eeee80"/>
        </w:rPr>
        <w:t xml:space="preserve"> ٢ ـ دفنها وهي حية.</w:t>
      </w:r>
    </w:p>
    <w:p>
      <w:pPr/>
      <w:r>
        <w:rPr>
          <w:shd w:val="clear" w:fill="eeee80"/>
        </w:rPr>
        <w:t xml:space="preserve">كانوا يقولون لمن يولد له بنت: »آمنكم االله عاركم،</w:t>
      </w:r>
    </w:p>
    <w:p>
      <w:pPr/>
      <w:r>
        <w:rPr>
          <w:shd w:val="clear" w:fill="eeee80"/>
        </w:rPr>
        <w:t xml:space="preserve">وقد وصف القرآن واقع الأنثى عند العرب؛</w:t>
      </w:r>
    </w:p>
    <w:p>
      <w:pPr/>
      <w:r>
        <w:rPr>
          <w:shd w:val="clear" w:fill="eeee80"/>
        </w:rPr>
        <w:t xml:space="preserve"> ليعلم العالم بأكمله أي رحمة نزلت لكل امرأة بهذا الإسلام العالمي.</w:t>
      </w:r>
    </w:p>
    <w:p>
      <w:pPr/>
      <w:r>
        <w:rPr>
          <w:shd w:val="clear" w:fill="eeee80"/>
        </w:rPr>
        <w:t xml:space="preserve">قال تعالى: ﴿=&gt; ?@C BA ON M L K J I GH F E D</w:t>
      </w:r>
    </w:p>
    <w:p>
      <w:pPr/>
      <w:r>
        <w:rPr>
          <w:shd w:val="clear" w:fill="eeee80"/>
        </w:rPr>
        <w:t xml:space="preserve">٢٠ U T S RQ P﴾ ]الأنعام: ١٣٩[.</w:t>
      </w:r>
    </w:p>
    <w:p>
      <w:pPr/>
      <w:r>
        <w:rPr>
          <w:shd w:val="clear" w:fill="eeee80"/>
        </w:rPr>
        <w:t xml:space="preserve">يقولابنعباس:)كانوايحرموناللبنعلىإناثهم￼￼￼￼￼￼￼ ويشربه ذكورهم(.</w:t>
      </w:r>
    </w:p>
    <w:p>
      <w:pPr/>
      <w:r>
        <w:rPr>
          <w:shd w:val="clear" w:fill="eeee80"/>
        </w:rPr>
        <w:t xml:space="preserve">وكانتالشاةإذاولدت»ذكرًا«ذُبحوأكلهالرجالفقط.</w:t>
      </w:r>
    </w:p>
    <w:p>
      <w:pPr/>
      <w:r>
        <w:rPr>
          <w:shd w:val="clear" w:fill="eeee80"/>
        </w:rPr>
        <w:t xml:space="preserve">عن أسماء بنت أبي بكر # قالت:</w:t>
      </w:r>
    </w:p>
    <w:p>
      <w:pPr/>
      <w:r>
        <w:rPr>
          <w:shd w:val="clear" w:fill="eeee80"/>
        </w:rPr>
        <w:t xml:space="preserve">رأيتزيدبنعمروبننفيلقائماًمســندًاظهرهإلى الكعبة يقول: يا معشــر قريــش،</w:t>
      </w:r>
    </w:p>
    <w:p>
      <w:pPr/>
      <w:r>
        <w:rPr>
          <w:shd w:val="clear" w:fill="eeee80"/>
        </w:rPr>
        <w:t xml:space="preserve"> واالله ما منكم على دين إبراهيم غيري،</w:t>
      </w:r>
    </w:p>
    <w:p>
      <w:pPr/>
      <w:r>
        <w:rPr>
          <w:shd w:val="clear" w:fill="eeee80"/>
        </w:rPr>
        <w:t xml:space="preserve"> وكان يوقف قتل الأنثــى ويقول للرجل إذا أراد أن يقتل ابنته: لا تقتلها،</w:t>
      </w:r>
    </w:p>
    <w:p>
      <w:pPr/>
      <w:r>
        <w:rPr>
          <w:shd w:val="clear" w:fill="eeee80"/>
        </w:rPr>
        <w:t xml:space="preserve"> أنا أكفيك مؤنتها،</w:t>
      </w:r>
    </w:p>
    <w:p>
      <w:pPr/>
      <w:r>
        <w:rPr>
          <w:shd w:val="clear" w:fill="eeee80"/>
        </w:rPr>
        <w:t xml:space="preserve"> فيأخذها فإذا ترعرعت قال لأبيها: إن شــئت دفعتُها إليك وإن شئت</w:t>
      </w:r>
    </w:p>
    <w:p>
      <w:pPr/>
      <w:r>
        <w:rPr>
          <w:shd w:val="clear" w:fill="eeee80"/>
        </w:rPr>
        <w:t xml:space="preserve">كفيتُكم ُمؤنتها( رواه البخاري.</w:t>
      </w:r>
    </w:p>
    <w:p>
      <w:pPr/>
      <w:r>
        <w:rPr>
          <w:shd w:val="clear" w:fill="eeee80"/>
        </w:rPr>
        <w:t xml:space="preserve"> زواج الأنثى في الجاهلية:</w:t>
      </w:r>
    </w:p>
    <w:p>
      <w:pPr/>
      <w:r>
        <w:rPr>
          <w:shd w:val="clear" w:fill="eeee80"/>
        </w:rPr>
        <w:t xml:space="preserve">كان الزواج عند العرب قبل الإسلام على أربعة أنواع:</w:t>
      </w:r>
    </w:p>
    <w:p>
      <w:pPr/>
      <w:r>
        <w:rPr>
          <w:shd w:val="clear" w:fill="eeee80"/>
        </w:rPr>
        <w:t xml:space="preserve">١ ـ زواج مثل زواج اليوم:</w:t>
      </w:r>
    </w:p>
    <w:p>
      <w:pPr/>
      <w:r>
        <w:rPr>
          <w:shd w:val="clear" w:fill="eeee80"/>
        </w:rPr>
        <w:t xml:space="preserve">يخطب الرجل إلى الرجل ابنته ويدفع مهرها ثم يتزوجها.</w:t>
      </w:r>
    </w:p>
    <w:p>
      <w:pPr/>
      <w:r>
        <w:rPr>
          <w:shd w:val="clear" w:fill="eeee80"/>
        </w:rPr>
        <w:t xml:space="preserve">indd 21 11/24/21 8:52 AM</w:t>
      </w:r>
    </w:p>
    <w:p>
      <w:pPr/>
      <w:r>
        <w:rPr>
          <w:shd w:val="clear" w:fill="eeee80"/>
        </w:rPr>
        <w:t xml:space="preserve">يقول الرجل لزوجته: إذا طهرت أرســلي إلى فلان لينكحـك،</w:t>
      </w:r>
    </w:p>
    <w:p>
      <w:pPr/>
      <w:r>
        <w:rPr>
          <w:shd w:val="clear" w:fill="eeee80"/>
        </w:rPr>
        <w:t xml:space="preserve">ثـميعتـزلهازوجهــاولاينكحهـاأبدًاحتى يتبين حملها من ذلــك الرجل،</w:t>
      </w:r>
    </w:p>
    <w:p>
      <w:pPr/>
      <w:r>
        <w:rPr>
          <w:shd w:val="clear" w:fill="eeee80"/>
        </w:rPr>
        <w:t xml:space="preserve"> وبعدهــا يقترب منها،</w:t>
      </w:r>
    </w:p>
    <w:p>
      <w:pPr/>
      <w:r>
        <w:rPr>
          <w:shd w:val="clear" w:fill="eeee80"/>
        </w:rPr>
        <w:t xml:space="preserve">يدخل عدد من الرجال دون العشــرة على المرأة،</w:t>
      </w:r>
    </w:p>
    <w:p>
      <w:pPr/>
      <w:r>
        <w:rPr>
          <w:shd w:val="clear" w:fill="eeee80"/>
        </w:rPr>
        <w:t xml:space="preserve">فإذاحملــتوأرضعتومرعليهاليال أرســلتإليهم،</w:t>
      </w:r>
    </w:p>
    <w:p>
      <w:pPr/>
      <w:r>
        <w:rPr>
          <w:shd w:val="clear" w:fill="eeee80"/>
        </w:rPr>
        <w:t xml:space="preserve">ثمتسمي لذلك الطفل أباه،</w:t>
      </w:r>
    </w:p>
    <w:p>
      <w:pPr/>
      <w:r>
        <w:rPr>
          <w:shd w:val="clear" w:fill="eeee80"/>
        </w:rPr>
        <w:t xml:space="preserve">أي بشاعة هذه وهم يغتصبونها الواحد تلو الآخر! ما فعلوا ذلك إلا لأنهم لا يرونها شيئاً!!!!</w:t>
      </w:r>
    </w:p>
    <w:p>
      <w:pPr/>
      <w:r>
        <w:rPr>
          <w:shd w:val="clear" w:fill="eeee80"/>
        </w:rPr>
        <w:t xml:space="preserve">نكاحالبغاياحيثُتنَصــبعلىأبوابهنالرايات،</w:t>
      </w:r>
    </w:p>
    <w:p>
      <w:pPr/>
      <w:r>
        <w:rPr>
          <w:shd w:val="clear" w:fill="eeee80"/>
        </w:rPr>
        <w:t xml:space="preserve">يدخل الرجال إليها لا تمتنع من أحد أراد أن يجامعها،</w:t>
      </w:r>
    </w:p>
    <w:p>
      <w:pPr/>
      <w:r>
        <w:rPr>
          <w:shd w:val="clear" w:fill="eeee80"/>
        </w:rPr>
        <w:t xml:space="preserve"> فإذا حملت ووضعــت حملها دعوا لها القافــة،</w:t>
      </w:r>
    </w:p>
    <w:p>
      <w:pPr/>
      <w:r>
        <w:rPr>
          <w:shd w:val="clear" w:fill="eeee80"/>
        </w:rPr>
        <w:t xml:space="preserve"> ثم ألحقوا ولدها بمن يرون؛</w:t>
      </w:r>
    </w:p>
    <w:p>
      <w:pPr/>
      <w:r>
        <w:rPr>
          <w:shd w:val="clear" w:fill="eeee80"/>
        </w:rPr>
        <w:t xml:space="preserve"> ليكون أباً لذلك الرضيع.</w:t>
      </w:r>
    </w:p>
    <w:p>
      <w:pPr/>
      <w:r>
        <w:rPr>
          <w:shd w:val="clear" w:fill="eeee80"/>
        </w:rPr>
        <w:t xml:space="preserve">كل هذه الصور البشــعة في الزواج قبل الإسلام ترى فيها مدى التدني في الأخــلاق والتصورات والقيم،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2026-10-20T09:25:14+00:00</dcterms:created>
  <dcterms:modified xsi:type="dcterms:W3CDTF">2026-10-20T09:25:14+00:00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